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F2" w:rsidRDefault="007133A4" w:rsidP="00136BCA">
      <w:pPr>
        <w:autoSpaceDE w:val="0"/>
        <w:autoSpaceDN w:val="0"/>
        <w:adjustRightInd w:val="0"/>
        <w:rPr>
          <w:rFonts w:ascii="Arial Narrow" w:eastAsiaTheme="minorHAnsi" w:hAnsi="Arial Narrow" w:cs="Calibri-Bold"/>
          <w:b/>
          <w:bCs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0E07F97" wp14:editId="5F8B8125">
            <wp:extent cx="5581012" cy="564139"/>
            <wp:effectExtent l="0" t="0" r="638" b="7361"/>
            <wp:docPr id="18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012" cy="564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C23E5" w:rsidRPr="009D669B" w:rsidRDefault="00136BCA" w:rsidP="006A7CF0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color w:val="002060"/>
        </w:rPr>
      </w:pPr>
      <w:r>
        <w:rPr>
          <w:noProof/>
        </w:rPr>
        <w:drawing>
          <wp:inline distT="0" distB="0" distL="0" distR="0" wp14:anchorId="471DBFCE" wp14:editId="5B541F92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C23E5" w:rsidRPr="009D669B">
        <w:rPr>
          <w:rFonts w:ascii="Arial Narrow" w:eastAsia="Calibri" w:hAnsi="Arial Narrow"/>
          <w:b/>
          <w:color w:val="002060"/>
        </w:rPr>
        <w:t xml:space="preserve"> </w:t>
      </w:r>
    </w:p>
    <w:p w:rsidR="00DC23E5" w:rsidRPr="006A7CF0" w:rsidRDefault="00DC23E5" w:rsidP="00DC23E5">
      <w:pPr>
        <w:spacing w:line="259" w:lineRule="auto"/>
        <w:jc w:val="right"/>
        <w:rPr>
          <w:color w:val="0070C0"/>
        </w:rPr>
      </w:pPr>
      <w:r w:rsidRPr="008665DC">
        <w:rPr>
          <w:rFonts w:ascii="Arial Narrow" w:hAnsi="Arial Narrow"/>
          <w:b/>
          <w:bCs/>
          <w:sz w:val="20"/>
          <w:szCs w:val="20"/>
        </w:rPr>
        <w:t xml:space="preserve">Załącznik nr </w:t>
      </w:r>
      <w:r w:rsidRPr="008665DC">
        <w:rPr>
          <w:rFonts w:ascii="Arial Narrow" w:hAnsi="Arial Narrow"/>
          <w:b/>
          <w:bCs/>
          <w:color w:val="0070C0"/>
          <w:sz w:val="20"/>
          <w:szCs w:val="20"/>
        </w:rPr>
        <w:t>2B</w:t>
      </w:r>
      <w:r w:rsidRPr="008665DC">
        <w:rPr>
          <w:rFonts w:ascii="Arial Narrow" w:hAnsi="Arial Narrow"/>
          <w:b/>
          <w:bCs/>
          <w:sz w:val="20"/>
          <w:szCs w:val="20"/>
        </w:rPr>
        <w:t xml:space="preserve"> do SWZ</w:t>
      </w:r>
      <w:r w:rsidRPr="008665DC">
        <w:rPr>
          <w:rFonts w:ascii="Arial Narrow" w:hAnsi="Arial Narrow"/>
          <w:b/>
        </w:rPr>
        <w:t xml:space="preserve"> </w:t>
      </w:r>
      <w:r w:rsidR="006A7CF0">
        <w:rPr>
          <w:rFonts w:ascii="Arial Narrow" w:hAnsi="Arial Narrow"/>
          <w:b/>
          <w:color w:val="0070C0"/>
        </w:rPr>
        <w:t>po zmianie1</w:t>
      </w:r>
      <w:r w:rsidR="00096E49">
        <w:rPr>
          <w:rFonts w:ascii="Arial Narrow" w:hAnsi="Arial Narrow"/>
          <w:b/>
          <w:color w:val="0070C0"/>
        </w:rPr>
        <w:t>3</w:t>
      </w:r>
      <w:r w:rsidR="006A7CF0">
        <w:rPr>
          <w:rFonts w:ascii="Arial Narrow" w:hAnsi="Arial Narrow"/>
          <w:b/>
          <w:color w:val="0070C0"/>
        </w:rPr>
        <w:t>.05.2026</w:t>
      </w:r>
    </w:p>
    <w:p w:rsidR="00DC23E5" w:rsidRPr="008665DC" w:rsidRDefault="00DC23E5" w:rsidP="00DC23E5">
      <w:pPr>
        <w:widowControl w:val="0"/>
        <w:autoSpaceDE w:val="0"/>
        <w:rPr>
          <w:rFonts w:ascii="Arial Narrow" w:hAnsi="Arial Narrow"/>
          <w:bCs/>
          <w:sz w:val="20"/>
          <w:szCs w:val="20"/>
        </w:rPr>
      </w:pPr>
      <w:r w:rsidRPr="008665DC">
        <w:rPr>
          <w:rFonts w:ascii="Arial Narrow" w:hAnsi="Arial Narrow"/>
          <w:bCs/>
          <w:sz w:val="20"/>
          <w:szCs w:val="20"/>
        </w:rPr>
        <w:t>Numer sprawy: OAZP.2610/31/2026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C23E5" w:rsidRPr="008665DC" w:rsidTr="00FD5D88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E5" w:rsidRPr="008665DC" w:rsidRDefault="00DC23E5" w:rsidP="00FD5D88">
            <w:pPr>
              <w:spacing w:after="40"/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665DC">
              <w:rPr>
                <w:rFonts w:ascii="Arial Narrow" w:hAnsi="Arial Narrow" w:cs="Segoe UI"/>
                <w:b/>
                <w:sz w:val="20"/>
                <w:szCs w:val="20"/>
              </w:rPr>
              <w:t>FORMULARZ OFERTOWY</w:t>
            </w:r>
          </w:p>
        </w:tc>
      </w:tr>
      <w:tr w:rsidR="00DC23E5" w:rsidRPr="008665DC" w:rsidTr="00FD5D88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E5" w:rsidRPr="008665DC" w:rsidRDefault="00DC23E5" w:rsidP="00FD5D88">
            <w:pPr>
              <w:spacing w:after="40"/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:rsidR="00DC23E5" w:rsidRPr="008665DC" w:rsidRDefault="00DC23E5" w:rsidP="00FD5D88">
            <w:pPr>
              <w:spacing w:after="40"/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665DC">
              <w:rPr>
                <w:rFonts w:ascii="Arial Narrow" w:hAnsi="Arial Narrow" w:cs="Segoe UI"/>
                <w:b/>
                <w:sz w:val="20"/>
                <w:szCs w:val="20"/>
              </w:rPr>
              <w:t xml:space="preserve">OFERTA dla </w:t>
            </w:r>
          </w:p>
          <w:p w:rsidR="00DC23E5" w:rsidRPr="008665DC" w:rsidRDefault="00DC23E5" w:rsidP="00FD5D88">
            <w:pPr>
              <w:widowControl w:val="0"/>
              <w:autoSpaceDE w:val="0"/>
              <w:ind w:left="5137"/>
              <w:rPr>
                <w:rFonts w:ascii="Arial Narrow" w:hAnsi="Arial Narrow"/>
                <w:b/>
                <w:sz w:val="20"/>
                <w:szCs w:val="20"/>
              </w:rPr>
            </w:pPr>
            <w:r w:rsidRPr="008665DC">
              <w:rPr>
                <w:rFonts w:ascii="Arial Narrow" w:hAnsi="Arial Narrow"/>
                <w:b/>
                <w:sz w:val="20"/>
                <w:szCs w:val="20"/>
              </w:rPr>
              <w:t>Łódzkiego Ośrodka Geodezji</w:t>
            </w:r>
          </w:p>
          <w:p w:rsidR="00DC23E5" w:rsidRPr="008665DC" w:rsidRDefault="00DC23E5" w:rsidP="00FD5D88">
            <w:pPr>
              <w:widowControl w:val="0"/>
              <w:autoSpaceDE w:val="0"/>
              <w:ind w:left="5137"/>
              <w:rPr>
                <w:rFonts w:ascii="Arial Narrow" w:hAnsi="Arial Narrow"/>
                <w:b/>
                <w:sz w:val="20"/>
                <w:szCs w:val="20"/>
              </w:rPr>
            </w:pPr>
            <w:r w:rsidRPr="008665DC">
              <w:rPr>
                <w:rFonts w:ascii="Arial Narrow" w:hAnsi="Arial Narrow"/>
                <w:b/>
                <w:sz w:val="20"/>
                <w:szCs w:val="20"/>
              </w:rPr>
              <w:t>ul. Traugutta 21/23</w:t>
            </w:r>
          </w:p>
          <w:p w:rsidR="00DC23E5" w:rsidRPr="008665DC" w:rsidRDefault="00DC23E5" w:rsidP="00FD5D88">
            <w:pPr>
              <w:widowControl w:val="0"/>
              <w:autoSpaceDE w:val="0"/>
              <w:ind w:left="5137"/>
              <w:rPr>
                <w:rFonts w:ascii="Arial Narrow" w:hAnsi="Arial Narrow"/>
                <w:b/>
                <w:sz w:val="20"/>
                <w:szCs w:val="20"/>
              </w:rPr>
            </w:pPr>
            <w:r w:rsidRPr="008665DC">
              <w:rPr>
                <w:rFonts w:ascii="Arial Narrow" w:hAnsi="Arial Narrow"/>
                <w:b/>
                <w:sz w:val="20"/>
                <w:szCs w:val="20"/>
              </w:rPr>
              <w:t>90-133 Łódź</w:t>
            </w:r>
          </w:p>
          <w:p w:rsidR="00DC23E5" w:rsidRPr="008665DC" w:rsidRDefault="00DC23E5" w:rsidP="00FD5D88">
            <w:pPr>
              <w:widowControl w:val="0"/>
              <w:autoSpaceDE w:val="0"/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65DC"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665DC">
              <w:rPr>
                <w:rFonts w:ascii="Arial Narrow" w:hAnsi="Arial Narrow"/>
                <w:b/>
                <w:sz w:val="20"/>
                <w:szCs w:val="20"/>
              </w:rPr>
              <w:t>zadanie częściowe nr 2 pn.:</w:t>
            </w: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„ROZBUDOWA BAZY ŁÓDZKIEGO SYSTEMU ZARZĄDZANIA NIERUCHOMOŚCIAMI W CELU URUCHOMIENIA NOWYCH E-USŁUG” </w:t>
            </w:r>
            <w:r w:rsidRPr="008665DC">
              <w:rPr>
                <w:rFonts w:ascii="Arial Narrow" w:hAnsi="Arial Narrow"/>
                <w:b/>
                <w:sz w:val="20"/>
                <w:szCs w:val="20"/>
              </w:rPr>
              <w:t>dla projektu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:rsidR="00DC23E5" w:rsidRPr="008665DC" w:rsidRDefault="00DC23E5" w:rsidP="00FD5D88">
            <w:pPr>
              <w:widowControl w:val="0"/>
              <w:autoSpaceDE w:val="0"/>
              <w:spacing w:before="120" w:after="120"/>
              <w:ind w:left="320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A.</w:t>
            </w:r>
          </w:p>
          <w:p w:rsidR="00DC23E5" w:rsidRPr="008665DC" w:rsidRDefault="00DC23E5" w:rsidP="008E79E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40"/>
              <w:textAlignment w:val="baseline"/>
            </w:pPr>
            <w:r w:rsidRPr="008665DC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:rsidR="00DC23E5" w:rsidRPr="008665DC" w:rsidRDefault="00DC23E5" w:rsidP="00FD5D88">
            <w:pPr>
              <w:ind w:left="360"/>
              <w:jc w:val="both"/>
              <w:rPr>
                <w:rFonts w:ascii="Arial Narrow" w:hAnsi="Arial Narrow" w:cstheme="minorHAnsi"/>
                <w:color w:val="0070C0"/>
                <w:sz w:val="18"/>
                <w:szCs w:val="18"/>
              </w:rPr>
            </w:pPr>
            <w:r w:rsidRPr="008665DC">
              <w:rPr>
                <w:rFonts w:ascii="Arial Narrow" w:hAnsi="Arial Narrow" w:cstheme="minorHAnsi"/>
                <w:color w:val="0070C0"/>
                <w:sz w:val="18"/>
                <w:szCs w:val="18"/>
              </w:rPr>
              <w:t xml:space="preserve">Nazwa, forma prawna Wykonawcy </w:t>
            </w:r>
          </w:p>
          <w:p w:rsidR="00DC23E5" w:rsidRPr="008665DC" w:rsidRDefault="00DC23E5" w:rsidP="00FD5D88">
            <w:pPr>
              <w:ind w:left="360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665DC">
              <w:rPr>
                <w:rFonts w:ascii="Arial Narrow" w:hAnsi="Arial Narrow" w:cstheme="minorHAnsi"/>
                <w:color w:val="0070C0"/>
                <w:sz w:val="18"/>
                <w:szCs w:val="18"/>
              </w:rPr>
              <w:t>…………………………………………………………………………..</w:t>
            </w:r>
          </w:p>
          <w:tbl>
            <w:tblPr>
              <w:tblStyle w:val="Tabela-Siatka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1164"/>
              <w:gridCol w:w="141"/>
              <w:gridCol w:w="883"/>
              <w:gridCol w:w="1993"/>
              <w:gridCol w:w="1347"/>
            </w:tblGrid>
            <w:tr w:rsidR="00DC23E5" w:rsidRPr="008665DC" w:rsidTr="00FD5D88">
              <w:tc>
                <w:tcPr>
                  <w:tcW w:w="4282" w:type="dxa"/>
                  <w:gridSpan w:val="4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8665DC">
                    <w:rPr>
                      <w:rFonts w:ascii="Arial Narrow" w:hAnsi="Arial Narrow" w:cstheme="minorHAnsi"/>
                    </w:rPr>
                    <w:t>ul.: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8665DC">
                    <w:rPr>
                      <w:rFonts w:ascii="Arial Narrow" w:hAnsi="Arial Narrow" w:cstheme="minorHAnsi"/>
                      <w:color w:val="0070C0"/>
                    </w:rPr>
                    <w:t>kod pocztowy:</w:t>
                  </w:r>
                </w:p>
              </w:tc>
            </w:tr>
            <w:tr w:rsidR="00DC23E5" w:rsidRPr="008665DC" w:rsidTr="00FD5D88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8665DC">
                    <w:rPr>
                      <w:rFonts w:ascii="Arial Narrow" w:hAnsi="Arial Narrow" w:cstheme="minorHAnsi"/>
                      <w:color w:val="0070C0"/>
                    </w:rPr>
                    <w:t>miejscowość: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8665DC">
                    <w:rPr>
                      <w:rFonts w:ascii="Arial Narrow" w:hAnsi="Arial Narrow" w:cstheme="minorHAnsi"/>
                      <w:color w:val="0070C0"/>
                    </w:rPr>
                    <w:t xml:space="preserve">województwo: </w:t>
                  </w:r>
                  <w:sdt>
                    <w:sdtPr>
                      <w:rPr>
                        <w:rFonts w:ascii="Arial Narrow" w:hAnsi="Arial Narrow" w:cstheme="minorHAnsi"/>
                      </w:rPr>
                      <w:alias w:val="województwo"/>
                      <w:tag w:val="województwo"/>
                      <w:id w:val="1876890622"/>
                      <w:placeholder>
                        <w:docPart w:val="6067A481ABBD45C78D291E482189283E"/>
                      </w:placeholder>
                      <w:showingPlcHdr/>
                      <w:dropDownList>
                        <w:listItem w:value="Wybierz element."/>
                        <w:listItem w:displayText="dolnośląskie" w:value="dolnośląskie"/>
                        <w:listItem w:displayText="kujawsko-pomorskie" w:value="kujawsko-pomorskie"/>
                        <w:listItem w:displayText="lubelskie" w:value="lubelskie"/>
                        <w:listItem w:displayText="lubuskie" w:value="lubuskie"/>
                        <w:listItem w:displayText="łódzkie" w:value="łódzkie"/>
                        <w:listItem w:displayText="małopolskie" w:value="małopolskie"/>
                        <w:listItem w:displayText="mazowieckie" w:value="mazowieckie"/>
                        <w:listItem w:displayText="opolskie" w:value="opolskie"/>
                        <w:listItem w:displayText="podkarpackie" w:value="podkarpackie"/>
                        <w:listItem w:displayText="podlaskie" w:value="podlaskie"/>
                        <w:listItem w:displayText="pomorskie" w:value="pomorskie"/>
                        <w:listItem w:displayText="śląskie" w:value="śląskie"/>
                        <w:listItem w:displayText="świętokrzyskie" w:value="świętokrzyskie"/>
                        <w:listItem w:displayText="warmińsko-mazurskie" w:value="warmińsko-mazurskie"/>
                        <w:listItem w:displayText="wielkopolskie" w:value="wielkopolskie"/>
                        <w:listItem w:displayText="zachodniopomorskie" w:value="zachodniopomorskie"/>
                      </w:dropDownList>
                    </w:sdtPr>
                    <w:sdtEndPr/>
                    <w:sdtContent>
                      <w:r w:rsidRPr="008665DC">
                        <w:rPr>
                          <w:rFonts w:ascii="Arial Narrow" w:hAnsi="Arial Narrow"/>
                          <w:color w:val="666666"/>
                          <w:sz w:val="16"/>
                          <w:szCs w:val="16"/>
                        </w:rPr>
                        <w:t>Wybierz element.</w:t>
                      </w:r>
                    </w:sdtContent>
                  </w:sdt>
                </w:p>
              </w:tc>
            </w:tr>
            <w:tr w:rsidR="00DC23E5" w:rsidRPr="008665DC" w:rsidTr="00FD5D88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8665DC">
                    <w:rPr>
                      <w:rFonts w:ascii="Arial Narrow" w:hAnsi="Arial Narrow" w:cstheme="minorHAnsi"/>
                      <w:color w:val="0070C0"/>
                    </w:rPr>
                    <w:t>tel.: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8665DC">
                    <w:rPr>
                      <w:rFonts w:ascii="Arial Narrow" w:hAnsi="Arial Narrow" w:cstheme="minorHAnsi"/>
                    </w:rPr>
                    <w:t>e-mail:</w:t>
                  </w:r>
                </w:p>
              </w:tc>
            </w:tr>
            <w:tr w:rsidR="00DC23E5" w:rsidRPr="008665DC" w:rsidTr="00FD5D88">
              <w:tc>
                <w:tcPr>
                  <w:tcW w:w="709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ind w:right="-158"/>
                    <w:jc w:val="both"/>
                    <w:rPr>
                      <w:rFonts w:ascii="Arial Narrow" w:hAnsi="Arial Narrow" w:cstheme="minorHAnsi"/>
                    </w:rPr>
                  </w:pPr>
                  <w:r w:rsidRPr="008665DC">
                    <w:rPr>
                      <w:rFonts w:ascii="Arial Narrow" w:hAnsi="Arial Narrow" w:cstheme="minorHAnsi"/>
                      <w:color w:val="0070C0"/>
                    </w:rPr>
                    <w:t>NIP</w:t>
                  </w:r>
                  <w:r w:rsidRPr="008665DC">
                    <w:rPr>
                      <w:rFonts w:ascii="Arial Narrow" w:hAnsi="Arial Narrow" w:cstheme="minorHAnsi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8665DC">
                    <w:rPr>
                      <w:rFonts w:ascii="Arial Narrow" w:hAnsi="Arial Narrow" w:cstheme="minorHAnsi"/>
                      <w:color w:val="0070C0"/>
                    </w:rPr>
                    <w:t>REGON:</w:t>
                  </w:r>
                </w:p>
              </w:tc>
              <w:tc>
                <w:tcPr>
                  <w:tcW w:w="1024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</w:p>
              </w:tc>
              <w:tc>
                <w:tcPr>
                  <w:tcW w:w="1993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8665DC">
                    <w:rPr>
                      <w:rFonts w:ascii="Arial Narrow" w:hAnsi="Arial Narrow" w:cstheme="minorHAnsi"/>
                      <w:color w:val="0070C0"/>
                    </w:rPr>
                    <w:t>numer KRS:</w:t>
                  </w:r>
                </w:p>
              </w:tc>
              <w:tc>
                <w:tcPr>
                  <w:tcW w:w="1347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</w:p>
              </w:tc>
            </w:tr>
            <w:tr w:rsidR="00DC23E5" w:rsidRPr="008665DC" w:rsidTr="00FD5D88">
              <w:tc>
                <w:tcPr>
                  <w:tcW w:w="8505" w:type="dxa"/>
                  <w:gridSpan w:val="7"/>
                  <w:shd w:val="clear" w:color="auto" w:fill="FFFFFF" w:themeFill="background1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8665DC">
                    <w:rPr>
                      <w:rFonts w:ascii="Arial Narrow" w:hAnsi="Arial Narrow" w:cstheme="minorHAnsi"/>
                      <w:color w:val="0070C0"/>
                    </w:rPr>
                    <w:t>Numer rachunku bankowego</w:t>
                  </w:r>
                  <w:r w:rsidRPr="008665DC">
                    <w:t xml:space="preserve"> </w:t>
                  </w:r>
                  <w:r w:rsidRPr="008665DC">
                    <w:rPr>
                      <w:rFonts w:ascii="Arial Narrow" w:hAnsi="Arial Narrow" w:cstheme="minorHAnsi"/>
                      <w:color w:val="0070C0"/>
                    </w:rPr>
                    <w:t>na który będzie można dokonać wpłaty z podzieloną płatnością:  …………………………………………………………………………..........:</w:t>
                  </w:r>
                </w:p>
              </w:tc>
            </w:tr>
          </w:tbl>
          <w:p w:rsidR="00DC23E5" w:rsidRPr="008665DC" w:rsidRDefault="00DC23E5" w:rsidP="00FD5D88">
            <w:pPr>
              <w:ind w:left="360"/>
              <w:jc w:val="both"/>
              <w:rPr>
                <w:rFonts w:ascii="Arial Narrow" w:hAnsi="Arial Narrow" w:cstheme="minorHAnsi"/>
                <w:color w:val="0070C0"/>
                <w:sz w:val="18"/>
                <w:szCs w:val="18"/>
              </w:rPr>
            </w:pPr>
            <w:r w:rsidRPr="008665DC">
              <w:rPr>
                <w:rFonts w:ascii="Arial Narrow" w:hAnsi="Arial Narrow" w:cstheme="minorHAnsi"/>
                <w:color w:val="0070C0"/>
                <w:sz w:val="18"/>
                <w:szCs w:val="18"/>
              </w:rPr>
              <w:t>WYKONAWCY WSPÓLNIE UBIEGAJĄCY O UDZIELENIE ZAMÓWIENIA (nazwa, siedziba, NIP/REGON/KRS)  :</w:t>
            </w:r>
          </w:p>
          <w:p w:rsidR="00DC23E5" w:rsidRPr="008665DC" w:rsidRDefault="00DC23E5" w:rsidP="00FD5D88">
            <w:pPr>
              <w:ind w:left="360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665DC">
              <w:rPr>
                <w:rFonts w:ascii="Arial Narrow" w:hAnsi="Arial Narrow" w:cstheme="minorHAnsi"/>
                <w:sz w:val="18"/>
                <w:szCs w:val="18"/>
              </w:rPr>
              <w:t>1. ……………………………………………………………………………….</w:t>
            </w:r>
          </w:p>
          <w:p w:rsidR="00DC23E5" w:rsidRPr="008665DC" w:rsidRDefault="00DC23E5" w:rsidP="00FD5D88">
            <w:pPr>
              <w:ind w:left="360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665DC">
              <w:rPr>
                <w:rFonts w:ascii="Arial Narrow" w:hAnsi="Arial Narrow" w:cstheme="minorHAnsi"/>
                <w:sz w:val="18"/>
                <w:szCs w:val="18"/>
              </w:rPr>
              <w:t>2. ……………………………………………………………………………….. (nazwa (firma) dokładny adres Wykonawcy/Wykonawców); w przypadku składania oferty przez podmioty występujące wspólnie podać nazwy (firmy) i dokładne adresy wszystkich podmiotów składających wspólna ofertę)</w:t>
            </w:r>
          </w:p>
          <w:p w:rsidR="00DC23E5" w:rsidRPr="008665DC" w:rsidRDefault="00DC23E5" w:rsidP="00FD5D88">
            <w:pPr>
              <w:ind w:left="360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665DC">
              <w:rPr>
                <w:rFonts w:ascii="Arial Narrow" w:hAnsi="Arial Narrow" w:cstheme="minorHAnsi"/>
                <w:b/>
                <w:color w:val="0070C0"/>
                <w:sz w:val="18"/>
                <w:szCs w:val="18"/>
              </w:rPr>
              <w:t>OŚWIADCZAMY,</w:t>
            </w:r>
            <w:r w:rsidRPr="008665DC">
              <w:rPr>
                <w:rFonts w:ascii="Arial Narrow" w:hAnsi="Arial Narrow" w:cstheme="minorHAnsi"/>
                <w:color w:val="0070C0"/>
                <w:sz w:val="18"/>
                <w:szCs w:val="18"/>
              </w:rPr>
              <w:t xml:space="preserve"> </w:t>
            </w:r>
            <w:r w:rsidRPr="008665DC">
              <w:rPr>
                <w:rFonts w:ascii="Arial Narrow" w:hAnsi="Arial Narrow" w:cstheme="minorHAnsi"/>
                <w:sz w:val="18"/>
                <w:szCs w:val="18"/>
              </w:rPr>
              <w:t>że naszym pełnomocnikiem dla potrzeb niniejszego zamówienia jest: ……………</w:t>
            </w:r>
          </w:p>
          <w:p w:rsidR="00DC23E5" w:rsidRPr="008665DC" w:rsidRDefault="00DC23E5" w:rsidP="00FD5D88">
            <w:pPr>
              <w:ind w:left="360"/>
              <w:jc w:val="both"/>
              <w:rPr>
                <w:rFonts w:ascii="Uniwroclavica Thin" w:hAnsi="Uniwroclavica Thin" w:cstheme="minorHAnsi"/>
                <w:b/>
                <w:bCs/>
              </w:rPr>
            </w:pPr>
            <w:r w:rsidRPr="008665DC">
              <w:rPr>
                <w:rFonts w:ascii="Arial Narrow" w:hAnsi="Arial Narrow" w:cstheme="minorHAnsi"/>
                <w:b/>
                <w:bCs/>
              </w:rPr>
              <w:t>PRZEDMIOT ZAMÓWIENIA:</w:t>
            </w: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„ROZBUDOWA BAZY ŁÓDZKIEGO SYSTEMU ZARZĄDZANIA NIERUCHOMOŚCIAMI W CELU URUCHOMIENIA NOWYCH E-USŁUG”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sz w:val="20"/>
                <w:szCs w:val="20"/>
              </w:rPr>
              <w:t xml:space="preserve">OŚWIADCZAMY, że jesteśmy:  </w:t>
            </w:r>
          </w:p>
          <w:p w:rsidR="00DC23E5" w:rsidRPr="008665DC" w:rsidRDefault="00DC23E5" w:rsidP="00FD5D88">
            <w:pPr>
              <w:ind w:left="3861"/>
              <w:jc w:val="both"/>
            </w:pPr>
            <w:r w:rsidRPr="008665DC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mikroprzedsiębiorstwem*</w:t>
            </w:r>
          </w:p>
          <w:p w:rsidR="00DC23E5" w:rsidRPr="008665DC" w:rsidRDefault="00DC23E5" w:rsidP="00FD5D88">
            <w:pPr>
              <w:ind w:left="3861"/>
              <w:jc w:val="both"/>
            </w:pPr>
            <w:r w:rsidRPr="008665DC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małym przedsiębiorstwem*</w:t>
            </w:r>
          </w:p>
          <w:p w:rsidR="00DC23E5" w:rsidRPr="008665DC" w:rsidRDefault="00DC23E5" w:rsidP="00FD5D88">
            <w:pPr>
              <w:ind w:left="3861"/>
              <w:jc w:val="both"/>
            </w:pPr>
            <w:r w:rsidRPr="008665DC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średnim przedsiębiorstwem*</w:t>
            </w:r>
          </w:p>
          <w:p w:rsidR="00DC23E5" w:rsidRPr="008665DC" w:rsidRDefault="00DC23E5" w:rsidP="00FD5D88">
            <w:pPr>
              <w:ind w:left="3861"/>
              <w:jc w:val="both"/>
            </w:pPr>
            <w:r w:rsidRPr="008665DC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innym  </w:t>
            </w:r>
          </w:p>
          <w:p w:rsidR="00DC23E5" w:rsidRPr="008665DC" w:rsidRDefault="00DC23E5" w:rsidP="00FD5D88">
            <w:pPr>
              <w:ind w:left="601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8665DC">
              <w:rPr>
                <w:rFonts w:ascii="Arial Narrow" w:hAnsi="Arial Narrow"/>
                <w:sz w:val="14"/>
                <w:szCs w:val="14"/>
              </w:rPr>
              <w:t xml:space="preserve">Mikroprzedsiębiorstwo: przedsiębiorstwo, które zatrudnia  mniej niż 10 osób  i którego roczny obrót  lub roczna suma  bilansowa nie przekracza 2 mln EUR*; </w:t>
            </w:r>
          </w:p>
          <w:p w:rsidR="00DC23E5" w:rsidRPr="008665DC" w:rsidRDefault="00DC23E5" w:rsidP="00FD5D88">
            <w:pPr>
              <w:ind w:left="601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8665DC">
              <w:rPr>
                <w:rFonts w:ascii="Arial Narrow" w:hAnsi="Arial Narrow"/>
                <w:sz w:val="14"/>
                <w:szCs w:val="14"/>
              </w:rPr>
              <w:t xml:space="preserve">Małe przedsiębiorstwo: przedsiębiorstwo, które zatrudnia  mniej niż 50 osób  i którego roczny obrót  lub roczna suma  bilansowa nie przekracza 10 mln EUR*; </w:t>
            </w:r>
          </w:p>
          <w:p w:rsidR="00DC23E5" w:rsidRPr="008665DC" w:rsidRDefault="00DC23E5" w:rsidP="00FD5D88">
            <w:pPr>
              <w:ind w:left="601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8665DC">
              <w:rPr>
                <w:rFonts w:ascii="Arial Narrow" w:hAnsi="Arial Narrow"/>
                <w:sz w:val="14"/>
                <w:szCs w:val="14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statystycznych)*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ind w:left="602" w:hanging="284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sz w:val="20"/>
                <w:szCs w:val="20"/>
              </w:rPr>
              <w:t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postępowania, jak też oferujemy przedmiot zamówienia, opisany szczegółowo w SWZ i załącznikach do niej uwzględniając wszystkie koszty wykonania zamówienia.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sz w:val="20"/>
                <w:szCs w:val="20"/>
              </w:rPr>
              <w:t>Wyrażamy zgodę na warunki płatności i gwarancji wskazane w dokumentacji postępowania.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sz w:val="20"/>
                <w:szCs w:val="20"/>
              </w:rPr>
              <w:t>SKŁADAMY OFERTĘ na wykonanie przedmiotu zamówienia zgodnie ze Specyfikacją Warunków Zamówienia oraz jej załącznikami.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sz w:val="20"/>
                <w:szCs w:val="20"/>
              </w:rPr>
              <w:lastRenderedPageBreak/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sz w:val="20"/>
                <w:szCs w:val="20"/>
              </w:rPr>
              <w:t xml:space="preserve">OŚWIADCZAMY, że zaproponowana i wyceniona poniżej realizacja przedmiotu zamówienia spełnia wszystkie wymagania Zamawiającego, określone w Załączniku nr 1B do SWZ Opisie Przedmiotu Zamówienia. </w:t>
            </w:r>
          </w:p>
          <w:p w:rsidR="00DC23E5" w:rsidRPr="008665DC" w:rsidRDefault="00DC23E5" w:rsidP="00FD5D88">
            <w:pPr>
              <w:autoSpaceDN w:val="0"/>
              <w:spacing w:after="160" w:line="252" w:lineRule="auto"/>
              <w:ind w:left="740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665DC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B.OFEROWANY PRZEDMIOT ZAMÓWIENIA: </w:t>
            </w:r>
          </w:p>
          <w:p w:rsidR="00DC23E5" w:rsidRPr="008665DC" w:rsidRDefault="00DC23E5" w:rsidP="00FD5D88">
            <w:pPr>
              <w:autoSpaceDN w:val="0"/>
              <w:spacing w:after="160" w:line="252" w:lineRule="auto"/>
              <w:ind w:left="740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0422C4">
              <w:rPr>
                <w:rFonts w:ascii="Arial Narrow" w:hAnsi="Arial Narrow"/>
                <w:b/>
                <w:color w:val="0070C0"/>
                <w:sz w:val="20"/>
                <w:szCs w:val="20"/>
              </w:rPr>
              <w:t>„ROZBUDOWA BAZY ŁÓDZKIEGO SYSTEMU ZARZĄDZANIA NIERUCHOMOŚCIAMI W CELU URUCHOMIENIA NOWYCH E-USŁUG”</w:t>
            </w:r>
            <w:r w:rsidRPr="000422C4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0422C4">
              <w:rPr>
                <w:rFonts w:ascii="Arial Narrow" w:hAnsi="Arial Narrow"/>
                <w:b/>
                <w:color w:val="0070C0"/>
                <w:sz w:val="20"/>
                <w:szCs w:val="20"/>
              </w:rPr>
              <w:t>zgodnie</w:t>
            </w: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z opisem przedmiotu zamówienia określonego w załączniku nr 1B i na warunkach określonych w SWZ.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744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bookmarkStart w:id="0" w:name="_GoBack"/>
            <w:r w:rsidRPr="008B0803">
              <w:rPr>
                <w:rFonts w:ascii="Arial Narrow" w:hAnsi="Arial Narrow"/>
                <w:b/>
                <w:color w:val="0070C0"/>
                <w:sz w:val="20"/>
                <w:szCs w:val="20"/>
              </w:rPr>
              <w:t>Oferujemy wykonanie zamówienia w terminie 180 dni od daty podpisania umowy. TAK/NIE*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76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Przedmiot zamówienia będzie realizowany w następujących po sobie etapach: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a.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>Etap !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i.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 xml:space="preserve">przeprowadzenie analizy przedwdrożeniowej, 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ii.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>przedstawienie Zamawiającemu i uzyskanie akceptacji projektu Elementem projektu musi być specyfikacja zmian niezbędnych do wykonania w produktach DOM5 oraz EN. Te prace, jako uzależnione od posiadania praw autorskich będą przedmiotem oddzielnych zamówień uzupełniających kierowanych do firm posiadających takie uprawnienia.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b.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>Etap II: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i.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>Wsparcie Zamawiającego w przygotowaniu specyfikacji dla postępowań kierowanych do elementów Rozwiązania zaprojektowanych w etapie I elementów Rozwiązania,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ii.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 xml:space="preserve">udział w testach odbiorowych elementów wynikających z przedstawionego projektu, a wykonywanych przez Wykonawców zamówień uzupełniających, o których mowa w pkt ii niniejszego ustępu, </w:t>
            </w:r>
            <w:r w:rsidRPr="008B0803">
              <w:rPr>
                <w:rFonts w:ascii="Arial Narrow" w:hAnsi="Arial Narrow"/>
                <w:b/>
                <w:color w:val="0070C0"/>
                <w:sz w:val="20"/>
                <w:szCs w:val="20"/>
              </w:rPr>
              <w:t>TAK/NIE*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iii.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 xml:space="preserve">wykonanie wg przygotowanego projektu produktu stanowiącego centralną część Rozwiązania, 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iv.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>udział w testach odbiorowych prac wykonywanych w ramach zamówień uzupełniających,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v.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>instalacja i skonfigurowanie Rozwiązania w środowisku produkcyjnym Zamawiającego,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vi.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 xml:space="preserve">przeprowadzenie testów akceptacyjnych całości Rozwiązania, 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vii.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>dostarczenie dokumentacji powdrożeniowej i licencji</w:t>
            </w:r>
            <w:r w:rsidRPr="008B0803">
              <w:rPr>
                <w:color w:val="0070C0"/>
              </w:rPr>
              <w:t xml:space="preserve"> 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TAK/NIE*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c.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>Etap III:</w:t>
            </w:r>
          </w:p>
          <w:p w:rsidR="00DC23E5" w:rsidRPr="008B0803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142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>i.</w:t>
            </w:r>
            <w:r w:rsidRPr="008B0803">
              <w:rPr>
                <w:rFonts w:ascii="Arial Narrow" w:hAnsi="Arial Narrow"/>
                <w:color w:val="0070C0"/>
                <w:sz w:val="20"/>
                <w:szCs w:val="20"/>
              </w:rPr>
              <w:tab/>
              <w:t>świadczenie usług Serwisu i wsparcia technicznego dla całości Rozwiązania.</w:t>
            </w:r>
            <w:r w:rsidRPr="008B0803">
              <w:rPr>
                <w:color w:val="0070C0"/>
              </w:rPr>
              <w:t xml:space="preserve"> </w:t>
            </w:r>
            <w:r w:rsidRPr="008B0803">
              <w:rPr>
                <w:rFonts w:ascii="Arial Narrow" w:hAnsi="Arial Narrow"/>
                <w:b/>
                <w:color w:val="0070C0"/>
                <w:sz w:val="20"/>
                <w:szCs w:val="20"/>
              </w:rPr>
              <w:t>TAK/NIE*</w:t>
            </w:r>
          </w:p>
          <w:bookmarkEnd w:id="0"/>
          <w:p w:rsidR="00DC23E5" w:rsidRPr="008665DC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744" w:right="-108"/>
              <w:jc w:val="both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665DC">
              <w:rPr>
                <w:rFonts w:ascii="Arial Narrow" w:hAnsi="Arial Narrow"/>
                <w:b/>
                <w:sz w:val="20"/>
                <w:szCs w:val="20"/>
              </w:rPr>
              <w:t xml:space="preserve">Oświadczam/my*, że na oferowany przedmiot zamówienia udzielamy </w:t>
            </w: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…. miesięcy gwarancji </w:t>
            </w:r>
            <w:r w:rsidRPr="008665DC">
              <w:rPr>
                <w:rFonts w:ascii="Arial Narrow" w:hAnsi="Arial Narrow"/>
                <w:b/>
                <w:sz w:val="20"/>
                <w:szCs w:val="20"/>
              </w:rPr>
              <w:t xml:space="preserve">i </w:t>
            </w: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…. miesięcy rękojmi</w:t>
            </w:r>
            <w:r w:rsidRPr="008665DC">
              <w:rPr>
                <w:rFonts w:ascii="Arial Narrow" w:hAnsi="Arial Narrow"/>
                <w:b/>
                <w:sz w:val="20"/>
                <w:szCs w:val="20"/>
              </w:rPr>
              <w:t xml:space="preserve"> od daty podpisania bez zastrzeżeń protokołu odbioru.</w:t>
            </w:r>
          </w:p>
          <w:p w:rsidR="00DC23E5" w:rsidRPr="008665DC" w:rsidRDefault="00DC23E5" w:rsidP="00FD5D88">
            <w:pPr>
              <w:autoSpaceDN w:val="0"/>
              <w:ind w:left="739" w:firstLine="5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665DC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C. ŁĄCZNA CENA OFERTOWA I KRYTERIA OCENY:</w:t>
            </w:r>
            <w:r w:rsidRPr="008665DC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8665DC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:rsidR="00DC23E5" w:rsidRPr="008665DC" w:rsidRDefault="00DC23E5" w:rsidP="00FD5D88">
            <w:pPr>
              <w:tabs>
                <w:tab w:val="left" w:pos="0"/>
              </w:tabs>
              <w:spacing w:before="120"/>
              <w:ind w:right="-108" w:firstLine="425"/>
              <w:jc w:val="both"/>
            </w:pPr>
            <w:r w:rsidRPr="008665DC">
              <w:rPr>
                <w:rFonts w:ascii="Arial Narrow" w:hAnsi="Arial Narrow" w:cs="Tahoma"/>
                <w:b/>
                <w:sz w:val="20"/>
                <w:szCs w:val="20"/>
              </w:rPr>
              <w:t xml:space="preserve">Zobowiązujemy się wykonać </w:t>
            </w:r>
            <w:r w:rsidRPr="008665DC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 xml:space="preserve">przedmiot zamówienia </w:t>
            </w:r>
            <w:r w:rsidRPr="008665DC">
              <w:rPr>
                <w:rFonts w:ascii="Arial Narrow" w:hAnsi="Arial Narrow" w:cs="Tahoma"/>
                <w:sz w:val="20"/>
                <w:szCs w:val="20"/>
              </w:rPr>
              <w:t>zgodnie z wymaganiami zawartymi w SWZ, za kwotę:</w:t>
            </w:r>
          </w:p>
          <w:p w:rsidR="00DC23E5" w:rsidRPr="008665DC" w:rsidRDefault="00DC23E5" w:rsidP="00FD5D88">
            <w:pPr>
              <w:tabs>
                <w:tab w:val="left" w:pos="0"/>
              </w:tabs>
              <w:spacing w:before="120"/>
              <w:ind w:right="-108" w:firstLine="425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5DC">
              <w:rPr>
                <w:rFonts w:ascii="Arial Narrow" w:hAnsi="Arial Narrow" w:cs="Tahoma"/>
                <w:b/>
                <w:sz w:val="20"/>
                <w:szCs w:val="20"/>
              </w:rPr>
              <w:t xml:space="preserve">cena netto </w:t>
            </w:r>
            <w:r w:rsidRPr="008665DC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………………….. zł</w:t>
            </w:r>
          </w:p>
          <w:p w:rsidR="00DC23E5" w:rsidRPr="008665DC" w:rsidRDefault="00DC23E5" w:rsidP="00FD5D88">
            <w:pPr>
              <w:tabs>
                <w:tab w:val="left" w:pos="0"/>
              </w:tabs>
              <w:spacing w:before="120"/>
              <w:ind w:right="-108" w:firstLine="425"/>
            </w:pPr>
            <w:r w:rsidRPr="008665DC">
              <w:rPr>
                <w:rFonts w:ascii="Arial Narrow" w:hAnsi="Arial Narrow" w:cs="Tahoma"/>
                <w:b/>
                <w:sz w:val="20"/>
                <w:szCs w:val="20"/>
              </w:rPr>
              <w:t xml:space="preserve">podatek VAT </w:t>
            </w:r>
            <w:r w:rsidRPr="008665DC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…………………zł</w:t>
            </w:r>
            <w:r w:rsidRPr="008665DC">
              <w:rPr>
                <w:rFonts w:ascii="Arial Narrow" w:hAnsi="Arial Narrow" w:cs="Tahoma"/>
                <w:color w:val="0070C0"/>
                <w:sz w:val="20"/>
                <w:szCs w:val="20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DC23E5" w:rsidRPr="008665DC" w:rsidTr="00FD5D88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spacing w:after="40"/>
                    <w:jc w:val="center"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 xml:space="preserve">CENA BURTTO ZAMÓWIENIA </w:t>
                  </w:r>
                </w:p>
                <w:p w:rsidR="00DC23E5" w:rsidRPr="008665DC" w:rsidRDefault="00DC23E5" w:rsidP="00FD5D88">
                  <w:pPr>
                    <w:widowControl w:val="0"/>
                    <w:autoSpaceDE w:val="0"/>
                    <w:spacing w:after="40"/>
                    <w:jc w:val="center"/>
                  </w:pPr>
                  <w:r w:rsidRPr="008665DC"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23E5" w:rsidRPr="008665DC" w:rsidRDefault="00DC23E5" w:rsidP="00FD5D88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</w:pPr>
                </w:p>
                <w:p w:rsidR="00DC23E5" w:rsidRPr="008665DC" w:rsidRDefault="00DC23E5" w:rsidP="00FD5D88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  <w:t>……………………………………PLN</w:t>
                  </w:r>
                </w:p>
                <w:p w:rsidR="00DC23E5" w:rsidRPr="008665DC" w:rsidRDefault="00DC23E5" w:rsidP="00FD5D88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665DC"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  <w:t>słownie: …………………………………..</w:t>
                  </w:r>
                </w:p>
              </w:tc>
            </w:tr>
          </w:tbl>
          <w:p w:rsidR="00DC23E5" w:rsidRPr="008665DC" w:rsidRDefault="00DC23E5" w:rsidP="00FD5D88">
            <w:pPr>
              <w:widowControl w:val="0"/>
              <w:autoSpaceDE w:val="0"/>
              <w:spacing w:after="40"/>
              <w:ind w:left="459"/>
            </w:pPr>
            <w:r w:rsidRPr="008665DC">
              <w:rPr>
                <w:rFonts w:ascii="Arial Narrow" w:hAnsi="Arial Narrow" w:cs="Segoe UI"/>
                <w:b/>
                <w:sz w:val="16"/>
                <w:szCs w:val="16"/>
              </w:rPr>
              <w:t>***</w:t>
            </w:r>
            <w:r w:rsidRPr="008665DC">
              <w:rPr>
                <w:rFonts w:ascii="Arial Narrow" w:hAnsi="Arial Narrow" w:cs="Segoe UI"/>
                <w:b/>
                <w:sz w:val="16"/>
                <w:szCs w:val="16"/>
              </w:rPr>
              <w:tab/>
              <w:t xml:space="preserve">CENA OFERTOWA BRUTTO </w:t>
            </w:r>
            <w:r w:rsidRPr="008665DC">
              <w:rPr>
                <w:rFonts w:ascii="Arial Narrow" w:hAnsi="Arial Narrow" w:cs="Segoe UI"/>
                <w:sz w:val="16"/>
                <w:szCs w:val="16"/>
              </w:rPr>
              <w:t>stanowi całkowite wynagrodzenie Wykonawcy, uwzględniające wszystkie koszty związane z realizacją przedmiotu  zamówienia zgodnie z niniejszą SWZ.</w:t>
            </w:r>
          </w:p>
          <w:p w:rsidR="00DC23E5" w:rsidRPr="008665DC" w:rsidRDefault="00DC23E5" w:rsidP="00FD5D88">
            <w:r w:rsidRPr="008665DC">
              <w:rPr>
                <w:rFonts w:ascii="Arial Narrow" w:hAnsi="Arial Narrow" w:cs="Segoe UI"/>
                <w:b/>
                <w:sz w:val="16"/>
                <w:szCs w:val="16"/>
              </w:rPr>
              <w:t>Oświadczam/my, że</w:t>
            </w:r>
            <w:r w:rsidRPr="008665DC">
              <w:rPr>
                <w:rFonts w:ascii="Arial Narrow" w:hAnsi="Arial Narrow" w:cs="Segoe UI"/>
                <w:sz w:val="16"/>
                <w:szCs w:val="16"/>
              </w:rPr>
              <w:t xml:space="preserve"> wybór mojej (naszej) oferty zgodnie z art. 225 ust. 1 ustawy </w:t>
            </w:r>
            <w:proofErr w:type="spellStart"/>
            <w:r w:rsidRPr="008665DC">
              <w:rPr>
                <w:rFonts w:ascii="Arial Narrow" w:hAnsi="Arial Narrow" w:cs="Segoe UI"/>
                <w:sz w:val="16"/>
                <w:szCs w:val="16"/>
              </w:rPr>
              <w:t>Pzp</w:t>
            </w:r>
            <w:proofErr w:type="spellEnd"/>
            <w:r w:rsidRPr="008665DC">
              <w:rPr>
                <w:rFonts w:ascii="Arial Narrow" w:hAnsi="Arial Narrow" w:cs="Segoe UI"/>
                <w:sz w:val="16"/>
                <w:szCs w:val="16"/>
              </w:rPr>
              <w:t xml:space="preserve"> będzie prowadzić do powstania u Zamawiającego obowiązku podatkowego na podstawie mechanizmu podzielonej płatności w odniesieniu do następujących towarów lub usług: </w:t>
            </w:r>
            <w:r w:rsidRPr="008665DC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:rsidR="00DC23E5" w:rsidRPr="008665DC" w:rsidRDefault="00DC23E5" w:rsidP="00FD5D88">
            <w:r w:rsidRPr="008665DC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……………………. PLN bez kwoty podatku VAT,  </w:t>
            </w:r>
            <w:r w:rsidRPr="008665DC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  <w:r w:rsidRPr="008665DC">
              <w:t xml:space="preserve"> </w:t>
            </w:r>
          </w:p>
          <w:p w:rsidR="00DC23E5" w:rsidRPr="008665DC" w:rsidRDefault="00DC23E5" w:rsidP="00FD5D88">
            <w:pPr>
              <w:ind w:left="426" w:right="17" w:hanging="392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:rsidR="00DC23E5" w:rsidRPr="008665DC" w:rsidRDefault="00DC23E5" w:rsidP="00FD5D88">
            <w:pPr>
              <w:autoSpaceDN w:val="0"/>
              <w:ind w:left="34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:rsidR="00DC23E5" w:rsidRPr="008665DC" w:rsidRDefault="00DC23E5" w:rsidP="008E79EC">
            <w:pPr>
              <w:numPr>
                <w:ilvl w:val="0"/>
                <w:numId w:val="6"/>
              </w:numPr>
              <w:autoSpaceDN w:val="0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:rsidR="00DC23E5" w:rsidRPr="008665DC" w:rsidRDefault="00DC23E5" w:rsidP="008E79EC">
            <w:pPr>
              <w:numPr>
                <w:ilvl w:val="0"/>
                <w:numId w:val="6"/>
              </w:numPr>
              <w:autoSpaceDN w:val="0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:rsidR="00DC23E5" w:rsidRPr="008665DC" w:rsidRDefault="00DC23E5" w:rsidP="008E79EC">
            <w:pPr>
              <w:numPr>
                <w:ilvl w:val="0"/>
                <w:numId w:val="6"/>
              </w:numPr>
              <w:autoSpaceDN w:val="0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:rsidR="00DC23E5" w:rsidRPr="008665DC" w:rsidRDefault="00DC23E5" w:rsidP="00FD5D88">
            <w:pPr>
              <w:autoSpaceDN w:val="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tbl>
            <w:tblPr>
              <w:tblW w:w="8539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4282"/>
              <w:gridCol w:w="2869"/>
            </w:tblGrid>
            <w:tr w:rsidR="00DC23E5" w:rsidRPr="008665DC" w:rsidTr="00FD5D88">
              <w:trPr>
                <w:trHeight w:val="425"/>
              </w:trPr>
              <w:tc>
                <w:tcPr>
                  <w:tcW w:w="1388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665DC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4282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contextualSpacing/>
                    <w:rPr>
                      <w:rFonts w:ascii="Arial Narrow" w:hAnsi="Arial Narrow" w:cs="Segoe UI"/>
                      <w:b/>
                      <w:sz w:val="20"/>
                      <w:szCs w:val="20"/>
                      <w:highlight w:val="yellow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 xml:space="preserve">Cena ofertowa brutto zamówienia </w:t>
                  </w:r>
                </w:p>
              </w:tc>
              <w:tc>
                <w:tcPr>
                  <w:tcW w:w="2869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sz w:val="20"/>
                      <w:szCs w:val="20"/>
                    </w:rPr>
                  </w:pPr>
                </w:p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  <w:t>……………………</w:t>
                  </w:r>
                  <w:r w:rsidRPr="008665DC">
                    <w:rPr>
                      <w:rFonts w:ascii="Arial Narrow" w:hAnsi="Arial Narrow" w:cs="Segoe UI"/>
                      <w:b/>
                      <w:color w:val="5B9BD5" w:themeColor="accent1"/>
                      <w:sz w:val="20"/>
                      <w:szCs w:val="20"/>
                    </w:rPr>
                    <w:t>PLN</w:t>
                  </w:r>
                </w:p>
              </w:tc>
            </w:tr>
            <w:tr w:rsidR="00DC23E5" w:rsidRPr="008665DC" w:rsidTr="00FD5D88">
              <w:trPr>
                <w:trHeight w:val="528"/>
              </w:trPr>
              <w:tc>
                <w:tcPr>
                  <w:tcW w:w="1388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665DC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4282" w:type="dxa"/>
                </w:tcPr>
                <w:p w:rsidR="00DC23E5" w:rsidRPr="008665DC" w:rsidRDefault="00DC23E5" w:rsidP="00FD5D88">
                  <w:pPr>
                    <w:contextualSpacing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/>
                      <w:b/>
                      <w:color w:val="0070C0"/>
                      <w:sz w:val="20"/>
                      <w:szCs w:val="20"/>
                    </w:rPr>
                    <w:t>Deklarowany czas świadczenia usług serwisu i wsparcia technicznego w ramach oferty</w:t>
                  </w:r>
                </w:p>
              </w:tc>
              <w:tc>
                <w:tcPr>
                  <w:tcW w:w="2869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</w:p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bCs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bCs/>
                      <w:color w:val="5B9BD5" w:themeColor="accent1"/>
                      <w:sz w:val="20"/>
                      <w:szCs w:val="20"/>
                    </w:rPr>
                    <w:t>…………………… miesięcy</w:t>
                  </w:r>
                </w:p>
              </w:tc>
            </w:tr>
            <w:tr w:rsidR="00DC23E5" w:rsidRPr="008665DC" w:rsidTr="00FD5D88">
              <w:trPr>
                <w:trHeight w:val="425"/>
              </w:trPr>
              <w:tc>
                <w:tcPr>
                  <w:tcW w:w="1388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665DC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4282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contextualSpacing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/>
                      <w:b/>
                      <w:color w:val="0070C0"/>
                      <w:sz w:val="20"/>
                      <w:szCs w:val="20"/>
                    </w:rPr>
                    <w:t>Deklarowaną cenę rocznego świadczenia usług serwisu i wsparcia technicznego po zakończeniu świadczenia usług, o których mowa w K</w:t>
                  </w:r>
                  <w:r w:rsidRPr="008665DC">
                    <w:rPr>
                      <w:rFonts w:ascii="Arial Narrow" w:hAnsi="Arial Narrow"/>
                      <w:b/>
                      <w:color w:val="0070C0"/>
                      <w:sz w:val="20"/>
                      <w:szCs w:val="20"/>
                      <w:vertAlign w:val="subscript"/>
                    </w:rPr>
                    <w:t>2</w:t>
                  </w:r>
                  <w:r w:rsidRPr="008665DC">
                    <w:rPr>
                      <w:rFonts w:ascii="Arial Narrow" w:hAnsi="Arial Narrow"/>
                      <w:b/>
                      <w:color w:val="0070C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69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 w:cs="Segoe UI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</w:p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bCs/>
                      <w:color w:val="5B9BD5" w:themeColor="accent1"/>
                      <w:sz w:val="20"/>
                      <w:szCs w:val="20"/>
                    </w:rPr>
                    <w:t>…………………… PLN brutto</w:t>
                  </w:r>
                </w:p>
              </w:tc>
            </w:tr>
            <w:tr w:rsidR="00DC23E5" w:rsidRPr="008665DC" w:rsidTr="00FD5D88">
              <w:trPr>
                <w:trHeight w:val="425"/>
              </w:trPr>
              <w:tc>
                <w:tcPr>
                  <w:tcW w:w="1388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665DC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4</w:t>
                  </w:r>
                </w:p>
              </w:tc>
              <w:tc>
                <w:tcPr>
                  <w:tcW w:w="4282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contextualSpacing/>
                    <w:rPr>
                      <w:rFonts w:ascii="Arial Narrow" w:hAnsi="Arial Narrow"/>
                      <w:b/>
                      <w:color w:val="0070C0"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/>
                      <w:b/>
                      <w:color w:val="0070C0"/>
                      <w:sz w:val="20"/>
                      <w:szCs w:val="20"/>
                    </w:rPr>
                    <w:t xml:space="preserve">przekazanie w ramach dokumentacji powykonawczej kodów źródłowych wraz z niewyłącznym prawem do rozwijania rozwiązania </w:t>
                  </w:r>
                  <w:r w:rsidRPr="008665DC">
                    <w:rPr>
                      <w:rFonts w:ascii="Arial Narrow" w:hAnsi="Arial Narrow"/>
                      <w:b/>
                      <w:color w:val="0070C0"/>
                      <w:sz w:val="20"/>
                      <w:szCs w:val="20"/>
                    </w:rPr>
                    <w:lastRenderedPageBreak/>
                    <w:t>(X):</w:t>
                  </w:r>
                </w:p>
              </w:tc>
              <w:tc>
                <w:tcPr>
                  <w:tcW w:w="2869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 w:cs="Segoe UI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</w:p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 w:cs="Segoe UI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…………………… </w:t>
                  </w:r>
                </w:p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 w:cs="Segoe UI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/>
                      <w:b/>
                      <w:color w:val="0070C0"/>
                      <w:sz w:val="20"/>
                      <w:szCs w:val="20"/>
                    </w:rPr>
                    <w:t>TAK/NIE*</w:t>
                  </w:r>
                </w:p>
              </w:tc>
            </w:tr>
          </w:tbl>
          <w:p w:rsidR="00DC23E5" w:rsidRPr="008665DC" w:rsidRDefault="00DC23E5" w:rsidP="00FD5D88">
            <w:pPr>
              <w:autoSpaceDN w:val="0"/>
              <w:ind w:left="598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:rsidR="00DC23E5" w:rsidRPr="008665DC" w:rsidRDefault="00DC23E5" w:rsidP="00FD5D88">
            <w:pPr>
              <w:widowControl w:val="0"/>
              <w:suppressAutoHyphens/>
              <w:autoSpaceDE w:val="0"/>
              <w:autoSpaceDN w:val="0"/>
              <w:spacing w:after="40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</w:p>
          <w:p w:rsidR="00DC23E5" w:rsidRPr="008665DC" w:rsidRDefault="00DC23E5" w:rsidP="00FD5D88">
            <w:pPr>
              <w:widowControl w:val="0"/>
              <w:suppressAutoHyphens/>
              <w:autoSpaceDE w:val="0"/>
              <w:autoSpaceDN w:val="0"/>
              <w:spacing w:after="40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 w:rsidRPr="008665DC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AKCEPTUJEMY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warunki płatności określone przez Zamawiającego we wzorze umowy i Specyfikacji Warunków Zamówienia.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że </w:t>
            </w:r>
            <w:r w:rsidRPr="008665DC">
              <w:rPr>
                <w:rFonts w:ascii="Arial Narrow" w:hAnsi="Arial Narrow"/>
                <w:sz w:val="20"/>
                <w:szCs w:val="20"/>
              </w:rPr>
              <w:t>zgodnie z wymaganiami określonymi w Rozdziale V SWZ, zatrudnimy na podstawie stosunku pracy osoby, które będą wykonywały czynności w zakresie realizacji Zamówienia w sposób określony w art. 22 § 1 ustawy z dnia 26 czerwca 1974 r. - Kodeks pracy to jest: ilość osób (min.50%). ……. osób co stanowi …….% składu osobowego przedstawionego i określonego w Załączniku nr 8 do SWZ</w:t>
            </w:r>
            <w:r w:rsidRPr="008665D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OŚWIADCZAMY, że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wykonanie następujących części zamówienia zamierzamy powierzyć podwykonawcom:</w:t>
            </w:r>
          </w:p>
          <w:p w:rsidR="00DC23E5" w:rsidRPr="008665DC" w:rsidRDefault="00DC23E5" w:rsidP="00FD5D88">
            <w:pPr>
              <w:ind w:left="746"/>
              <w:jc w:val="both"/>
            </w:pPr>
            <w:r w:rsidRPr="008665DC">
              <w:rPr>
                <w:rFonts w:ascii="Arial Narrow" w:hAnsi="Arial Narrow"/>
                <w:color w:val="0070C0"/>
                <w:sz w:val="20"/>
                <w:szCs w:val="20"/>
              </w:rPr>
              <w:t>Opis części zamówienia</w:t>
            </w:r>
            <w:r w:rsidRPr="008665DC">
              <w:rPr>
                <w:rFonts w:ascii="Arial Narrow" w:hAnsi="Arial Narrow"/>
                <w:sz w:val="20"/>
                <w:szCs w:val="20"/>
              </w:rPr>
              <w:t>, którą Wykonawca zamierza powierzyć do realizacji przez podwykonawcę</w:t>
            </w:r>
          </w:p>
          <w:p w:rsidR="00DC23E5" w:rsidRPr="008665DC" w:rsidRDefault="00DC23E5" w:rsidP="00FD5D88">
            <w:pPr>
              <w:ind w:left="720" w:firstLine="3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DC23E5" w:rsidRPr="008665DC" w:rsidRDefault="00DC23E5" w:rsidP="00FD5D88">
            <w:pPr>
              <w:ind w:left="720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665DC">
              <w:rPr>
                <w:rFonts w:ascii="Arial Narrow" w:hAnsi="Arial Narrow"/>
                <w:sz w:val="16"/>
                <w:szCs w:val="16"/>
              </w:rPr>
              <w:t>Nazwa podwykonawcy</w:t>
            </w:r>
          </w:p>
          <w:p w:rsidR="00DC23E5" w:rsidRPr="008665DC" w:rsidRDefault="00DC23E5" w:rsidP="00FD5D88">
            <w:pPr>
              <w:ind w:left="720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665DC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………………………………………………………………………………………………………………………………………….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</w:t>
            </w:r>
            <w:r w:rsidRPr="008665DC">
              <w:rPr>
                <w:rFonts w:ascii="Arial Narrow" w:hAnsi="Arial Narrow"/>
                <w:color w:val="0070C0"/>
                <w:sz w:val="20"/>
                <w:szCs w:val="20"/>
              </w:rPr>
              <w:t>,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UWAŻAMY SIĘ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za związanych niniejszą ofertą przez okres wskazany w Specyfikacji Warunków Zamówienia. 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OŚWIADCZAMY,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że informacje zawarte w następujących dokumentach / plikach: ………………………………… stanowią tajemnicę przedsiębiorstwa zgodnie z definicją zawartą w treści art. 11 ust. 4 ustawy z 16 kwietnia 1993 r. o zwalczaniu nieuczciwej konkurencji i nie mogą być udostępnione innym uczestnikom postępowania.  Jednocześnie zgodnie z art. 18 ust. 3 ustawy </w:t>
            </w:r>
            <w:proofErr w:type="spellStart"/>
            <w:r w:rsidRPr="008665DC">
              <w:rPr>
                <w:rFonts w:ascii="Arial Narrow" w:hAnsi="Arial Narrow"/>
                <w:sz w:val="20"/>
                <w:szCs w:val="20"/>
              </w:rPr>
              <w:t>Pzp</w:t>
            </w:r>
            <w:proofErr w:type="spellEnd"/>
            <w:r w:rsidRPr="008665DC">
              <w:rPr>
                <w:rFonts w:ascii="Arial Narrow" w:hAnsi="Arial Narrow"/>
                <w:sz w:val="20"/>
                <w:szCs w:val="20"/>
              </w:rPr>
              <w:t xml:space="preserve"> wraz z ofertą dołączamy dokumenty wykazujące, że zastrzeżone informacje stanowią tajemnicę przedsiębiorstwa w wydzielonym pliku o nazwie ………………………………………………………………………………………………………………………… Informacje i dokumenty zawarte w pozostałych plikach są jawne. 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</w:t>
            </w:r>
            <w:r w:rsidRPr="008665DC">
              <w:rPr>
                <w:rFonts w:ascii="Arial Narrow" w:hAnsi="Arial Narrow"/>
                <w:sz w:val="20"/>
                <w:szCs w:val="20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ind w:right="316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</w:t>
            </w:r>
            <w:r w:rsidRPr="008665DC">
              <w:rPr>
                <w:rFonts w:ascii="Arial Narrow" w:hAnsi="Arial Narrow" w:cstheme="minorHAnsi"/>
                <w:sz w:val="20"/>
                <w:szCs w:val="20"/>
              </w:rPr>
              <w:t>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karnego.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że jesteśmy/nie jesteśmy płatnikami podatku VAT i posiadamy następujący </w:t>
            </w:r>
            <w:r w:rsidRPr="008665DC">
              <w:rPr>
                <w:rFonts w:ascii="Arial Narrow" w:hAnsi="Arial Narrow"/>
                <w:color w:val="0070C0"/>
                <w:sz w:val="20"/>
                <w:szCs w:val="20"/>
              </w:rPr>
              <w:t>NIP.................................., REGON ……………………………..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OŚWIADCZAMY,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że zapoznaliśmy się z Rozdziałem X SWZ, tj. informacjami dotyczącymi przetwarzania danych osobowych przez </w:t>
            </w:r>
            <w:r w:rsidRPr="008665DC">
              <w:rPr>
                <w:rFonts w:ascii="Arial Narrow" w:hAnsi="Arial Narrow"/>
                <w:color w:val="0070C0"/>
                <w:sz w:val="20"/>
                <w:szCs w:val="20"/>
              </w:rPr>
              <w:t>Łódzki Ośrodek Geodezji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i wyrażamy zgodę na przetwarzanie danych osobowych zawartych w ofercie oraz dokumentacji przekazywanej w toku postępowania.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OŚWIADCZAMY,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że wypełniliśmy obowiązki informacyjne przewidziane </w:t>
            </w:r>
            <w:r w:rsidRPr="008665DC">
              <w:rPr>
                <w:rFonts w:ascii="Arial Narrow" w:hAnsi="Arial Narrow"/>
                <w:color w:val="0070C0"/>
                <w:sz w:val="20"/>
                <w:szCs w:val="20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Osobą do kontaktów z Zamawiającym jest: </w:t>
            </w:r>
          </w:p>
          <w:tbl>
            <w:tblPr>
              <w:tblStyle w:val="Tabela-Siatka"/>
              <w:tblW w:w="0" w:type="auto"/>
              <w:tblInd w:w="739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636"/>
              <w:gridCol w:w="3460"/>
            </w:tblGrid>
            <w:tr w:rsidR="00DC23E5" w:rsidRPr="008665DC" w:rsidTr="00FD5D88">
              <w:tc>
                <w:tcPr>
                  <w:tcW w:w="2125" w:type="dxa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8665DC">
                    <w:rPr>
                      <w:rFonts w:ascii="Arial Narrow" w:hAnsi="Arial Narrow" w:cstheme="minorHAnsi"/>
                      <w:sz w:val="16"/>
                      <w:szCs w:val="16"/>
                    </w:rPr>
                    <w:t>imię i nazwisko: ………….</w:t>
                  </w:r>
                </w:p>
              </w:tc>
              <w:tc>
                <w:tcPr>
                  <w:tcW w:w="2636" w:type="dxa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8665DC">
                    <w:rPr>
                      <w:rFonts w:ascii="Arial Narrow" w:hAnsi="Arial Narrow" w:cstheme="minorHAnsi"/>
                      <w:sz w:val="16"/>
                      <w:szCs w:val="16"/>
                    </w:rPr>
                    <w:t>tel.: ………………………..</w:t>
                  </w:r>
                </w:p>
              </w:tc>
              <w:tc>
                <w:tcPr>
                  <w:tcW w:w="3460" w:type="dxa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8665DC">
                    <w:rPr>
                      <w:rFonts w:ascii="Arial Narrow" w:hAnsi="Arial Narrow" w:cstheme="minorHAnsi"/>
                      <w:sz w:val="16"/>
                      <w:szCs w:val="16"/>
                    </w:rPr>
                    <w:t>e-mail: ……………………………………..</w:t>
                  </w:r>
                </w:p>
              </w:tc>
            </w:tr>
          </w:tbl>
          <w:p w:rsidR="00DC23E5" w:rsidRPr="008665DC" w:rsidRDefault="00DC23E5" w:rsidP="008E79E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40"/>
              <w:ind w:right="316"/>
              <w:jc w:val="both"/>
              <w:textAlignment w:val="baseline"/>
              <w:rPr>
                <w:rFonts w:ascii="Arial Narrow" w:hAnsi="Arial Narrow" w:cs="Segoe UI"/>
                <w:sz w:val="20"/>
                <w:szCs w:val="20"/>
              </w:rPr>
            </w:pPr>
            <w:r w:rsidRPr="008665DC">
              <w:rPr>
                <w:rFonts w:ascii="Arial Narrow" w:hAnsi="Arial Narrow" w:cs="Segoe UI"/>
                <w:sz w:val="20"/>
                <w:szCs w:val="20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:rsidR="00DC23E5" w:rsidRPr="008665DC" w:rsidRDefault="00DC23E5" w:rsidP="008E79E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40"/>
              <w:ind w:right="316"/>
              <w:jc w:val="both"/>
              <w:textAlignment w:val="baseline"/>
              <w:rPr>
                <w:rFonts w:ascii="Arial Narrow" w:hAnsi="Arial Narrow" w:cs="Segoe UI"/>
                <w:sz w:val="20"/>
                <w:szCs w:val="20"/>
              </w:rPr>
            </w:pPr>
            <w:r w:rsidRPr="008665DC">
              <w:rPr>
                <w:rFonts w:ascii="Arial Narrow" w:hAnsi="Arial Narrow" w:cs="Segoe UI"/>
                <w:sz w:val="20"/>
                <w:szCs w:val="20"/>
              </w:rPr>
              <w:t xml:space="preserve">Prosimy o zwrot wadium (wniesionego w pieniądzu), na zasadach określonych w art. 98 ustawy </w:t>
            </w:r>
            <w:proofErr w:type="spellStart"/>
            <w:r w:rsidRPr="008665DC">
              <w:rPr>
                <w:rFonts w:ascii="Arial Narrow" w:hAnsi="Arial Narrow" w:cs="Segoe UI"/>
                <w:sz w:val="20"/>
                <w:szCs w:val="20"/>
              </w:rPr>
              <w:t>Pzp</w:t>
            </w:r>
            <w:proofErr w:type="spellEnd"/>
            <w:r w:rsidRPr="008665DC">
              <w:rPr>
                <w:rFonts w:ascii="Arial Narrow" w:hAnsi="Arial Narrow" w:cs="Segoe UI"/>
                <w:sz w:val="20"/>
                <w:szCs w:val="20"/>
              </w:rPr>
              <w:t>, na następujący rachunek: …...………………..............................................................................................…...………</w:t>
            </w:r>
          </w:p>
          <w:p w:rsidR="00DC23E5" w:rsidRPr="008665DC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OFERTĘ </w:t>
            </w:r>
            <w:r w:rsidRPr="008665DC">
              <w:rPr>
                <w:rFonts w:ascii="Arial Narrow" w:hAnsi="Arial Narrow"/>
                <w:sz w:val="20"/>
                <w:szCs w:val="20"/>
              </w:rPr>
              <w:t>niniejszą składamy na ……. kolejno ponumerowanych stronach, zgodnie z następującym spisem treści:</w:t>
            </w:r>
          </w:p>
          <w:p w:rsidR="00DC23E5" w:rsidRPr="008665DC" w:rsidRDefault="00DC23E5" w:rsidP="00FD5D88">
            <w:pPr>
              <w:ind w:left="720" w:firstLine="3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sz w:val="20"/>
                <w:szCs w:val="20"/>
              </w:rPr>
              <w:t>1)</w:t>
            </w:r>
            <w:r w:rsidRPr="008665DC">
              <w:rPr>
                <w:rFonts w:ascii="Arial Narrow" w:hAnsi="Arial Narrow"/>
                <w:sz w:val="20"/>
                <w:szCs w:val="20"/>
              </w:rPr>
              <w:tab/>
              <w:t>...........................................</w:t>
            </w:r>
          </w:p>
          <w:p w:rsidR="00DC23E5" w:rsidRPr="008665DC" w:rsidRDefault="00DC23E5" w:rsidP="00FD5D88">
            <w:pPr>
              <w:spacing w:line="360" w:lineRule="auto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i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i/>
                <w:sz w:val="16"/>
                <w:szCs w:val="16"/>
              </w:rPr>
              <w:t xml:space="preserve">Data; kwalifikowany podpis elektroniczny </w:t>
            </w:r>
          </w:p>
          <w:p w:rsidR="00DC23E5" w:rsidRPr="008665DC" w:rsidRDefault="00DC23E5" w:rsidP="00FD5D88">
            <w:pPr>
              <w:ind w:left="602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665DC">
              <w:rPr>
                <w:rFonts w:ascii="Arial Narrow" w:hAnsi="Arial Narrow" w:cstheme="minorHAnsi"/>
                <w:bCs/>
                <w:color w:val="0070C0"/>
                <w:sz w:val="16"/>
                <w:szCs w:val="16"/>
              </w:rPr>
              <w:t>Formularz oferty musi być opatrzony podpisem/podpisami przez osobę/osoby uprawnioną/e do reprezentowania Wykonawcy/Wykonawców wspólnie ubiegających się o zamówienie zgodnie z zapisami SWZ.</w:t>
            </w:r>
          </w:p>
        </w:tc>
      </w:tr>
    </w:tbl>
    <w:p w:rsidR="00DC23E5" w:rsidRPr="008665DC" w:rsidRDefault="00DC23E5" w:rsidP="00DC23E5">
      <w:pPr>
        <w:widowControl w:val="0"/>
        <w:autoSpaceDE w:val="0"/>
        <w:ind w:left="-426" w:right="-567"/>
        <w:jc w:val="both"/>
        <w:rPr>
          <w:rFonts w:ascii="Arial Narrow" w:hAnsi="Arial Narrow" w:cs="Segoe UI"/>
          <w:sz w:val="16"/>
          <w:szCs w:val="16"/>
        </w:rPr>
      </w:pPr>
      <w:r w:rsidRPr="008665DC">
        <w:rPr>
          <w:rFonts w:ascii="Arial Narrow" w:hAnsi="Arial Narrow" w:cs="Segoe UI"/>
          <w:sz w:val="16"/>
          <w:szCs w:val="16"/>
        </w:rPr>
        <w:lastRenderedPageBreak/>
        <w:t>*niepotrzebne skreślić</w:t>
      </w:r>
    </w:p>
    <w:p w:rsidR="00DC23E5" w:rsidRPr="008665DC" w:rsidRDefault="00DC23E5" w:rsidP="00FE22F9">
      <w:pPr>
        <w:widowControl w:val="0"/>
        <w:autoSpaceDE w:val="0"/>
        <w:ind w:left="-426"/>
        <w:jc w:val="both"/>
      </w:pPr>
      <w:r w:rsidRPr="008665DC">
        <w:rPr>
          <w:rFonts w:ascii="Arial Narrow" w:hAnsi="Arial Narrow" w:cs="Segoe UI"/>
          <w:sz w:val="16"/>
          <w:szCs w:val="16"/>
        </w:rPr>
        <w:t>**</w:t>
      </w:r>
      <w:r w:rsidRPr="008665DC">
        <w:rPr>
          <w:rFonts w:ascii="Arial Narrow" w:hAnsi="Arial Narrow"/>
          <w:sz w:val="16"/>
          <w:szCs w:val="16"/>
        </w:rPr>
        <w:t xml:space="preserve"> </w:t>
      </w:r>
      <w:r w:rsidRPr="008665DC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C23E5" w:rsidRPr="00DC23E5" w:rsidRDefault="00DC23E5" w:rsidP="00DC23E5">
      <w:pPr>
        <w:pStyle w:val="Akapitzlist"/>
        <w:ind w:left="0"/>
        <w:jc w:val="both"/>
        <w:rPr>
          <w:rFonts w:ascii="Arial Narrow" w:eastAsia="Calibri" w:hAnsi="Arial Narrow"/>
        </w:rPr>
      </w:pPr>
    </w:p>
    <w:sectPr w:rsidR="00DC23E5" w:rsidRPr="00DC23E5" w:rsidSect="006B7EB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44550"/>
    <w:multiLevelType w:val="multilevel"/>
    <w:tmpl w:val="8892CBA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0A6E43C0"/>
    <w:multiLevelType w:val="hybridMultilevel"/>
    <w:tmpl w:val="5E42708C"/>
    <w:lvl w:ilvl="0" w:tplc="1ACAF6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74CA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B3E7440"/>
    <w:multiLevelType w:val="hybridMultilevel"/>
    <w:tmpl w:val="25ACAF6C"/>
    <w:lvl w:ilvl="0" w:tplc="5B206B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13ABA"/>
    <w:multiLevelType w:val="hybridMultilevel"/>
    <w:tmpl w:val="9A3A2408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554FB8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40F2C28"/>
    <w:multiLevelType w:val="hybridMultilevel"/>
    <w:tmpl w:val="B6C05F76"/>
    <w:lvl w:ilvl="0" w:tplc="9168CA60">
      <w:start w:val="1"/>
      <w:numFmt w:val="lowerLetter"/>
      <w:lvlText w:val="%1."/>
      <w:lvlJc w:val="left"/>
      <w:pPr>
        <w:ind w:left="17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B025AFE"/>
    <w:multiLevelType w:val="hybridMultilevel"/>
    <w:tmpl w:val="25ACAF6C"/>
    <w:lvl w:ilvl="0" w:tplc="5B206B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4D3"/>
    <w:multiLevelType w:val="multilevel"/>
    <w:tmpl w:val="4C7A31D8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2A4F472D"/>
    <w:multiLevelType w:val="multilevel"/>
    <w:tmpl w:val="0D20EA9C"/>
    <w:lvl w:ilvl="0">
      <w:start w:val="1"/>
      <w:numFmt w:val="none"/>
      <w:pStyle w:val="Nagwek11"/>
      <w:suff w:val="nothing"/>
      <w:lvlText w:val=""/>
      <w:lvlJc w:val="left"/>
      <w:pPr>
        <w:ind w:left="1296" w:hanging="432"/>
      </w:pPr>
    </w:lvl>
    <w:lvl w:ilvl="1">
      <w:start w:val="1"/>
      <w:numFmt w:val="none"/>
      <w:suff w:val="nothing"/>
      <w:lvlText w:val=""/>
      <w:lvlJc w:val="left"/>
      <w:pPr>
        <w:ind w:left="864" w:firstLine="0"/>
      </w:pPr>
    </w:lvl>
    <w:lvl w:ilvl="2">
      <w:start w:val="1"/>
      <w:numFmt w:val="decimal"/>
      <w:pStyle w:val="Nagwek31"/>
      <w:lvlText w:val="%3."/>
      <w:lvlJc w:val="left"/>
      <w:pPr>
        <w:ind w:left="2786" w:hanging="504"/>
      </w:pPr>
      <w:rPr>
        <w:b w:val="0"/>
        <w:color w:val="00000A"/>
      </w:rPr>
    </w:lvl>
    <w:lvl w:ilvl="3">
      <w:start w:val="1"/>
      <w:numFmt w:val="decimal"/>
      <w:pStyle w:val="Nagwek11"/>
      <w:lvlText w:val="%3.%4."/>
      <w:lvlJc w:val="left"/>
      <w:pPr>
        <w:ind w:left="2592" w:hanging="648"/>
      </w:pPr>
    </w:lvl>
    <w:lvl w:ilvl="4">
      <w:start w:val="1"/>
      <w:numFmt w:val="none"/>
      <w:suff w:val="nothing"/>
      <w:lvlText w:val=""/>
      <w:lvlJc w:val="left"/>
      <w:pPr>
        <w:ind w:left="864" w:firstLine="0"/>
      </w:pPr>
    </w:lvl>
    <w:lvl w:ilvl="5">
      <w:start w:val="1"/>
      <w:numFmt w:val="none"/>
      <w:suff w:val="nothing"/>
      <w:lvlText w:val=""/>
      <w:lvlJc w:val="left"/>
      <w:pPr>
        <w:ind w:left="864" w:firstLine="0"/>
      </w:pPr>
    </w:lvl>
    <w:lvl w:ilvl="6">
      <w:start w:val="1"/>
      <w:numFmt w:val="none"/>
      <w:suff w:val="nothing"/>
      <w:lvlText w:val=""/>
      <w:lvlJc w:val="left"/>
      <w:pPr>
        <w:ind w:left="864" w:firstLine="0"/>
      </w:pPr>
    </w:lvl>
    <w:lvl w:ilvl="7">
      <w:start w:val="1"/>
      <w:numFmt w:val="none"/>
      <w:suff w:val="nothing"/>
      <w:lvlText w:val=""/>
      <w:lvlJc w:val="left"/>
      <w:pPr>
        <w:ind w:left="864" w:firstLine="0"/>
      </w:pPr>
    </w:lvl>
    <w:lvl w:ilvl="8">
      <w:start w:val="1"/>
      <w:numFmt w:val="none"/>
      <w:suff w:val="nothing"/>
      <w:lvlText w:val=""/>
      <w:lvlJc w:val="left"/>
      <w:pPr>
        <w:ind w:left="864" w:firstLine="0"/>
      </w:pPr>
    </w:lvl>
  </w:abstractNum>
  <w:abstractNum w:abstractNumId="12" w15:restartNumberingAfterBreak="0">
    <w:nsid w:val="2B9B197E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D100B93"/>
    <w:multiLevelType w:val="hybridMultilevel"/>
    <w:tmpl w:val="7B02983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B2935"/>
    <w:multiLevelType w:val="hybridMultilevel"/>
    <w:tmpl w:val="0152E9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8223CD"/>
    <w:multiLevelType w:val="hybridMultilevel"/>
    <w:tmpl w:val="B6C05F76"/>
    <w:lvl w:ilvl="0" w:tplc="9168CA60">
      <w:start w:val="1"/>
      <w:numFmt w:val="lowerLetter"/>
      <w:lvlText w:val="%1."/>
      <w:lvlJc w:val="left"/>
      <w:pPr>
        <w:ind w:left="17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9CF7E5C"/>
    <w:multiLevelType w:val="hybridMultilevel"/>
    <w:tmpl w:val="25ACAF6C"/>
    <w:lvl w:ilvl="0" w:tplc="5B206B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4CF72A5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57975B8"/>
    <w:multiLevelType w:val="hybridMultilevel"/>
    <w:tmpl w:val="AD7E5D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DB2206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D180E"/>
    <w:multiLevelType w:val="multilevel"/>
    <w:tmpl w:val="817CE616"/>
    <w:lvl w:ilvl="0">
      <w:start w:val="14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2" w15:restartNumberingAfterBreak="0">
    <w:nsid w:val="51CA6F1F"/>
    <w:multiLevelType w:val="multilevel"/>
    <w:tmpl w:val="9F1092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3A92FC6"/>
    <w:multiLevelType w:val="multilevel"/>
    <w:tmpl w:val="DE6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492EF9"/>
    <w:multiLevelType w:val="hybridMultilevel"/>
    <w:tmpl w:val="B6C05F76"/>
    <w:lvl w:ilvl="0" w:tplc="9168CA60">
      <w:start w:val="1"/>
      <w:numFmt w:val="lowerLetter"/>
      <w:lvlText w:val="%1."/>
      <w:lvlJc w:val="left"/>
      <w:pPr>
        <w:ind w:left="17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AA371C8"/>
    <w:multiLevelType w:val="hybridMultilevel"/>
    <w:tmpl w:val="A14425D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CB5162"/>
    <w:multiLevelType w:val="multilevel"/>
    <w:tmpl w:val="D31ED12A"/>
    <w:lvl w:ilvl="0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8" w15:restartNumberingAfterBreak="0">
    <w:nsid w:val="5F870D98"/>
    <w:multiLevelType w:val="hybridMultilevel"/>
    <w:tmpl w:val="25ACAF6C"/>
    <w:lvl w:ilvl="0" w:tplc="5B206B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9F080A"/>
    <w:multiLevelType w:val="multilevel"/>
    <w:tmpl w:val="8892CB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5AA6DFE"/>
    <w:multiLevelType w:val="hybridMultilevel"/>
    <w:tmpl w:val="ECA89F9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D1162B3"/>
    <w:multiLevelType w:val="hybridMultilevel"/>
    <w:tmpl w:val="B6C05F76"/>
    <w:lvl w:ilvl="0" w:tplc="9168CA60">
      <w:start w:val="1"/>
      <w:numFmt w:val="lowerLetter"/>
      <w:lvlText w:val="%1."/>
      <w:lvlJc w:val="left"/>
      <w:pPr>
        <w:ind w:left="17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D7E4765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E45185C"/>
    <w:multiLevelType w:val="hybridMultilevel"/>
    <w:tmpl w:val="25ACAF6C"/>
    <w:lvl w:ilvl="0" w:tplc="5B206B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157E90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1510B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744322F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79C13715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17"/>
  </w:num>
  <w:num w:numId="6">
    <w:abstractNumId w:val="0"/>
  </w:num>
  <w:num w:numId="7">
    <w:abstractNumId w:val="36"/>
  </w:num>
  <w:num w:numId="8">
    <w:abstractNumId w:val="30"/>
  </w:num>
  <w:num w:numId="9">
    <w:abstractNumId w:val="22"/>
  </w:num>
  <w:num w:numId="10">
    <w:abstractNumId w:val="1"/>
  </w:num>
  <w:num w:numId="11">
    <w:abstractNumId w:val="29"/>
  </w:num>
  <w:num w:numId="12">
    <w:abstractNumId w:val="14"/>
  </w:num>
  <w:num w:numId="13">
    <w:abstractNumId w:val="35"/>
  </w:num>
  <w:num w:numId="14">
    <w:abstractNumId w:val="2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2"/>
  </w:num>
  <w:num w:numId="18">
    <w:abstractNumId w:val="6"/>
  </w:num>
  <w:num w:numId="19">
    <w:abstractNumId w:val="8"/>
  </w:num>
  <w:num w:numId="20">
    <w:abstractNumId w:val="20"/>
  </w:num>
  <w:num w:numId="21">
    <w:abstractNumId w:val="13"/>
  </w:num>
  <w:num w:numId="22">
    <w:abstractNumId w:val="16"/>
  </w:num>
  <w:num w:numId="23">
    <w:abstractNumId w:val="34"/>
  </w:num>
  <w:num w:numId="24">
    <w:abstractNumId w:val="7"/>
  </w:num>
  <w:num w:numId="25">
    <w:abstractNumId w:val="31"/>
  </w:num>
  <w:num w:numId="26">
    <w:abstractNumId w:val="28"/>
  </w:num>
  <w:num w:numId="27">
    <w:abstractNumId w:val="12"/>
  </w:num>
  <w:num w:numId="28">
    <w:abstractNumId w:val="19"/>
  </w:num>
  <w:num w:numId="29">
    <w:abstractNumId w:val="3"/>
  </w:num>
  <w:num w:numId="30">
    <w:abstractNumId w:val="4"/>
  </w:num>
  <w:num w:numId="31">
    <w:abstractNumId w:val="37"/>
  </w:num>
  <w:num w:numId="32">
    <w:abstractNumId w:val="24"/>
  </w:num>
  <w:num w:numId="33">
    <w:abstractNumId w:val="15"/>
  </w:num>
  <w:num w:numId="34">
    <w:abstractNumId w:val="2"/>
  </w:num>
  <w:num w:numId="35">
    <w:abstractNumId w:val="26"/>
  </w:num>
  <w:num w:numId="36">
    <w:abstractNumId w:val="21"/>
  </w:num>
  <w:num w:numId="37">
    <w:abstractNumId w:val="18"/>
  </w:num>
  <w:num w:numId="38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F0"/>
    <w:rsid w:val="00016DF2"/>
    <w:rsid w:val="00024A6A"/>
    <w:rsid w:val="00034019"/>
    <w:rsid w:val="000422C4"/>
    <w:rsid w:val="00071961"/>
    <w:rsid w:val="0007316F"/>
    <w:rsid w:val="0008513F"/>
    <w:rsid w:val="00096E49"/>
    <w:rsid w:val="000E2084"/>
    <w:rsid w:val="000F1590"/>
    <w:rsid w:val="000F2A3C"/>
    <w:rsid w:val="00136BCA"/>
    <w:rsid w:val="00143D4D"/>
    <w:rsid w:val="00147AD9"/>
    <w:rsid w:val="00165FEC"/>
    <w:rsid w:val="001712CE"/>
    <w:rsid w:val="001C1AAE"/>
    <w:rsid w:val="001F4EC6"/>
    <w:rsid w:val="00262A1E"/>
    <w:rsid w:val="002A3E0C"/>
    <w:rsid w:val="002E4AC2"/>
    <w:rsid w:val="0032493A"/>
    <w:rsid w:val="003460D4"/>
    <w:rsid w:val="00355EEC"/>
    <w:rsid w:val="00366045"/>
    <w:rsid w:val="003C2D16"/>
    <w:rsid w:val="004362A5"/>
    <w:rsid w:val="004417D2"/>
    <w:rsid w:val="0048664F"/>
    <w:rsid w:val="00493098"/>
    <w:rsid w:val="004A599C"/>
    <w:rsid w:val="004C1748"/>
    <w:rsid w:val="005509F6"/>
    <w:rsid w:val="00586E6E"/>
    <w:rsid w:val="00595A79"/>
    <w:rsid w:val="005A2906"/>
    <w:rsid w:val="005C45E1"/>
    <w:rsid w:val="005D6CEB"/>
    <w:rsid w:val="005E69EB"/>
    <w:rsid w:val="005E6E7A"/>
    <w:rsid w:val="006411DD"/>
    <w:rsid w:val="006751F9"/>
    <w:rsid w:val="006A1C2E"/>
    <w:rsid w:val="006A7CF0"/>
    <w:rsid w:val="006B7EB1"/>
    <w:rsid w:val="006C689B"/>
    <w:rsid w:val="007133A4"/>
    <w:rsid w:val="00715148"/>
    <w:rsid w:val="00753860"/>
    <w:rsid w:val="0077328C"/>
    <w:rsid w:val="007806AE"/>
    <w:rsid w:val="007E6079"/>
    <w:rsid w:val="007F7EB0"/>
    <w:rsid w:val="0086492D"/>
    <w:rsid w:val="00865B92"/>
    <w:rsid w:val="00881533"/>
    <w:rsid w:val="008A74C3"/>
    <w:rsid w:val="008B0803"/>
    <w:rsid w:val="008D2B05"/>
    <w:rsid w:val="008E79EC"/>
    <w:rsid w:val="00930736"/>
    <w:rsid w:val="00950A04"/>
    <w:rsid w:val="009642FC"/>
    <w:rsid w:val="009B69F1"/>
    <w:rsid w:val="009C5C22"/>
    <w:rsid w:val="009D58B0"/>
    <w:rsid w:val="009D669B"/>
    <w:rsid w:val="00A13087"/>
    <w:rsid w:val="00A146FC"/>
    <w:rsid w:val="00A919DD"/>
    <w:rsid w:val="00AA0DA3"/>
    <w:rsid w:val="00AE7DC4"/>
    <w:rsid w:val="00B11CF8"/>
    <w:rsid w:val="00B45811"/>
    <w:rsid w:val="00B83EBA"/>
    <w:rsid w:val="00BF6219"/>
    <w:rsid w:val="00C4539C"/>
    <w:rsid w:val="00CE77F0"/>
    <w:rsid w:val="00D01A65"/>
    <w:rsid w:val="00D23C1B"/>
    <w:rsid w:val="00DC23E5"/>
    <w:rsid w:val="00DE2D8E"/>
    <w:rsid w:val="00E23407"/>
    <w:rsid w:val="00E43E4B"/>
    <w:rsid w:val="00E50707"/>
    <w:rsid w:val="00E65DD5"/>
    <w:rsid w:val="00EB5DF6"/>
    <w:rsid w:val="00EB6D3D"/>
    <w:rsid w:val="00EC108F"/>
    <w:rsid w:val="00EF4400"/>
    <w:rsid w:val="00F54E22"/>
    <w:rsid w:val="00FD5D88"/>
    <w:rsid w:val="00FD65B1"/>
    <w:rsid w:val="00FE22F9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A6DE1-CB8F-405A-BD5E-129ACD79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22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2C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FE3B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2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422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E3BF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aliases w:val="numerowany,wypunktowanie,bt,b"/>
    <w:basedOn w:val="Normalny"/>
    <w:link w:val="TekstpodstawowyZnak"/>
    <w:rsid w:val="00FE3BF0"/>
    <w:pPr>
      <w:jc w:val="both"/>
    </w:pPr>
    <w:rPr>
      <w:sz w:val="20"/>
      <w:szCs w:val="20"/>
    </w:rPr>
  </w:style>
  <w:style w:type="character" w:customStyle="1" w:styleId="TekstpodstawowyZnak">
    <w:name w:val="Tekst podstawowy Znak"/>
    <w:aliases w:val="numerowany Znak,wypunktowanie Znak,bt Znak,b Znak"/>
    <w:basedOn w:val="Domylnaczcionkaakapitu"/>
    <w:link w:val="Tekstpodstawowy"/>
    <w:uiPriority w:val="34"/>
    <w:qFormat/>
    <w:rsid w:val="00FE3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B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Odstavec,CW_Lista,List Paragraph1,L1,Numerowanie,Akapit z listą5,Nag 1,Wypunktowanie,Bulleted Text,lp1,Bullet List,Numbered List,K2 lista alfabetyczna,normalny tekst,Akapit z listą BS,Kolorowa lista — akcent 11,Podsis rysunk"/>
    <w:basedOn w:val="Normalny"/>
    <w:qFormat/>
    <w:rsid w:val="00016D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675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40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4400"/>
    <w:rPr>
      <w:sz w:val="20"/>
      <w:szCs w:val="20"/>
    </w:rPr>
  </w:style>
  <w:style w:type="paragraph" w:customStyle="1" w:styleId="Nagwek11">
    <w:name w:val="Nagłówek 11"/>
    <w:basedOn w:val="Normalny"/>
    <w:qFormat/>
    <w:rsid w:val="00EF4400"/>
    <w:pPr>
      <w:widowControl w:val="0"/>
      <w:numPr>
        <w:numId w:val="1"/>
      </w:numPr>
      <w:suppressAutoHyphens/>
      <w:spacing w:before="480" w:after="360" w:line="100" w:lineRule="atLeast"/>
      <w:jc w:val="both"/>
      <w:outlineLvl w:val="0"/>
    </w:pPr>
    <w:rPr>
      <w:bCs/>
      <w:lang w:eastAsia="fa-IR" w:bidi="fa-IR"/>
    </w:rPr>
  </w:style>
  <w:style w:type="paragraph" w:customStyle="1" w:styleId="Nagwek31">
    <w:name w:val="Nagłówek 31"/>
    <w:basedOn w:val="Normalny"/>
    <w:qFormat/>
    <w:rsid w:val="00EF4400"/>
    <w:pPr>
      <w:widowControl w:val="0"/>
      <w:numPr>
        <w:ilvl w:val="2"/>
        <w:numId w:val="1"/>
      </w:numPr>
      <w:tabs>
        <w:tab w:val="left" w:pos="1276"/>
      </w:tabs>
      <w:suppressAutoHyphens/>
      <w:spacing w:line="100" w:lineRule="atLeast"/>
      <w:jc w:val="both"/>
      <w:outlineLvl w:val="2"/>
    </w:pPr>
    <w:rPr>
      <w:b/>
      <w:bCs/>
      <w:szCs w:val="26"/>
      <w:lang w:eastAsia="fa-IR" w:bidi="fa-IR"/>
    </w:rPr>
  </w:style>
  <w:style w:type="paragraph" w:customStyle="1" w:styleId="Nagwek41">
    <w:name w:val="Nagłówek 41"/>
    <w:basedOn w:val="Normalny"/>
    <w:qFormat/>
    <w:rsid w:val="00EF4400"/>
    <w:pPr>
      <w:widowControl w:val="0"/>
      <w:suppressAutoHyphens/>
      <w:spacing w:line="100" w:lineRule="atLeast"/>
      <w:ind w:left="2592" w:hanging="648"/>
      <w:jc w:val="both"/>
      <w:outlineLvl w:val="3"/>
    </w:pPr>
    <w:rPr>
      <w:bCs/>
      <w:szCs w:val="28"/>
      <w:lang w:eastAsia="fa-IR" w:bidi="fa-IR"/>
    </w:rPr>
  </w:style>
  <w:style w:type="paragraph" w:styleId="NormalnyWeb">
    <w:name w:val="Normal (Web)"/>
    <w:basedOn w:val="Normalny"/>
    <w:uiPriority w:val="99"/>
    <w:semiHidden/>
    <w:unhideWhenUsed/>
    <w:rsid w:val="00AA0DA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65B92"/>
    <w:rPr>
      <w:b/>
      <w:bCs/>
    </w:rPr>
  </w:style>
  <w:style w:type="table" w:styleId="Tabela-Siatka">
    <w:name w:val="Table Grid"/>
    <w:basedOn w:val="Standardowy"/>
    <w:uiPriority w:val="59"/>
    <w:rsid w:val="00DC23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C23E5"/>
    <w:rPr>
      <w:color w:val="666666"/>
    </w:rPr>
  </w:style>
  <w:style w:type="table" w:customStyle="1" w:styleId="Tabela-Siatka2">
    <w:name w:val="Tabela - Siatka2"/>
    <w:basedOn w:val="Standardowy"/>
    <w:next w:val="Tabela-Siatka"/>
    <w:uiPriority w:val="59"/>
    <w:rsid w:val="00DC23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422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4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2C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22C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22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422C4"/>
  </w:style>
  <w:style w:type="paragraph" w:styleId="Stopka">
    <w:name w:val="footer"/>
    <w:basedOn w:val="Normalny"/>
    <w:link w:val="StopkaZnak"/>
    <w:uiPriority w:val="99"/>
    <w:unhideWhenUsed/>
    <w:rsid w:val="000422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422C4"/>
  </w:style>
  <w:style w:type="paragraph" w:styleId="Podtytu">
    <w:name w:val="Subtitle"/>
    <w:basedOn w:val="Normalny"/>
    <w:next w:val="Normalny"/>
    <w:link w:val="PodtytuZnak"/>
    <w:uiPriority w:val="11"/>
    <w:qFormat/>
    <w:rsid w:val="000422C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422C4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042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67A481ABBD45C78D291E4821892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0C27E-98BF-4FBD-9B68-5561674C4E38}"/>
      </w:docPartPr>
      <w:docPartBody>
        <w:p w:rsidR="00845440" w:rsidRDefault="00845440" w:rsidP="00845440">
          <w:pPr>
            <w:pStyle w:val="6067A481ABBD45C78D291E482189283E"/>
          </w:pPr>
          <w:r w:rsidRPr="00AC318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40"/>
    <w:rsid w:val="001303A1"/>
    <w:rsid w:val="001964FD"/>
    <w:rsid w:val="00833D5E"/>
    <w:rsid w:val="00845440"/>
    <w:rsid w:val="0086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5440"/>
    <w:rPr>
      <w:color w:val="666666"/>
    </w:rPr>
  </w:style>
  <w:style w:type="paragraph" w:customStyle="1" w:styleId="72F21A5238424107AFE66869784B668B">
    <w:name w:val="72F21A5238424107AFE66869784B668B"/>
    <w:rsid w:val="00845440"/>
  </w:style>
  <w:style w:type="paragraph" w:customStyle="1" w:styleId="6067A481ABBD45C78D291E482189283E">
    <w:name w:val="6067A481ABBD45C78D291E482189283E"/>
    <w:rsid w:val="00845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F425-ADCE-416D-8319-2396E21A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1668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Teresa Zając</cp:lastModifiedBy>
  <cp:revision>6</cp:revision>
  <cp:lastPrinted>2026-05-13T08:22:00Z</cp:lastPrinted>
  <dcterms:created xsi:type="dcterms:W3CDTF">2026-05-18T07:56:00Z</dcterms:created>
  <dcterms:modified xsi:type="dcterms:W3CDTF">2026-05-18T10:12:00Z</dcterms:modified>
</cp:coreProperties>
</file>